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C63E87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C5108C" w:rsidRDefault="00C5108C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C5108C" w:rsidRDefault="00C5108C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36222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732F7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>
              <w:rPr>
                <w:rFonts w:ascii="Times New Roman" w:eastAsia="Arial" w:hAnsi="Times New Roman" w:cs="Times New Roman"/>
              </w:rPr>
              <w:t>PG.SA</w:t>
            </w:r>
            <w:r w:rsidR="00C31C45">
              <w:rPr>
                <w:rFonts w:ascii="Times New Roman" w:eastAsia="Arial" w:hAnsi="Times New Roman" w:cs="Times New Roman"/>
              </w:rPr>
              <w:t>-</w:t>
            </w:r>
            <w:r w:rsidR="00C5108C">
              <w:rPr>
                <w:rFonts w:ascii="Times New Roman" w:eastAsia="Arial" w:hAnsi="Times New Roman" w:cs="Times New Roman"/>
              </w:rPr>
              <w:t>1823</w:t>
            </w:r>
            <w:r w:rsidR="000670E7">
              <w:rPr>
                <w:rFonts w:ascii="Times New Roman" w:eastAsia="Arial" w:hAnsi="Times New Roman" w:cs="Times New Roman"/>
              </w:rPr>
              <w:t>-2</w:t>
            </w:r>
            <w:r w:rsidR="00C5108C">
              <w:rPr>
                <w:rFonts w:ascii="Times New Roman" w:eastAsia="Arial" w:hAnsi="Times New Roman" w:cs="Times New Roman"/>
              </w:rPr>
              <w:t>0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732F7C" w:rsidRDefault="00C31C45" w:rsidP="00C5108C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Locación de </w:t>
            </w:r>
            <w:r w:rsidR="00732F7C" w:rsidRPr="00732F7C">
              <w:rPr>
                <w:rFonts w:ascii="Times New Roman" w:hAnsi="Times New Roman" w:cs="Times New Roman"/>
                <w:b/>
                <w:color w:val="auto"/>
              </w:rPr>
              <w:t>un inmueble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en la localidad de </w:t>
            </w:r>
            <w:r w:rsidR="00C5108C">
              <w:rPr>
                <w:rFonts w:ascii="Times New Roman" w:hAnsi="Times New Roman" w:cs="Times New Roman"/>
                <w:b/>
                <w:color w:val="auto"/>
              </w:rPr>
              <w:t>Tandil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con destino a</w:t>
            </w:r>
            <w:r w:rsidR="00C5108C">
              <w:rPr>
                <w:rFonts w:ascii="Times New Roman" w:hAnsi="Times New Roman" w:cs="Times New Roman"/>
                <w:b/>
                <w:color w:val="auto"/>
              </w:rPr>
              <w:t xml:space="preserve"> las dependencias del Fuero de Responsabilidad Penal Juvenil</w:t>
            </w:r>
            <w:r w:rsidR="008709D9" w:rsidRPr="00732F7C">
              <w:rPr>
                <w:rFonts w:ascii="Times New Roman" w:hAnsi="Times New Roman" w:cs="Times New Roman"/>
                <w:b/>
              </w:rPr>
              <w:t>.</w:t>
            </w:r>
            <w:r w:rsidR="00653815" w:rsidRPr="00732F7C">
              <w:rPr>
                <w:rFonts w:ascii="Times New Roman" w:hAnsi="Times New Roman" w:cs="Times New Roman"/>
                <w:b/>
              </w:rPr>
              <w:t xml:space="preserve"> La locación ser</w:t>
            </w:r>
            <w:r w:rsidR="00C12192" w:rsidRPr="00732F7C">
              <w:rPr>
                <w:rFonts w:ascii="Times New Roman" w:hAnsi="Times New Roman" w:cs="Times New Roman"/>
                <w:b/>
              </w:rPr>
              <w:t>á por el término de treinta y seis (36</w:t>
            </w:r>
            <w:r w:rsidR="00653815" w:rsidRPr="00732F7C">
              <w:rPr>
                <w:rFonts w:ascii="Times New Roman" w:hAnsi="Times New Roman" w:cs="Times New Roman"/>
                <w:b/>
              </w:rPr>
              <w:t>) meses</w:t>
            </w:r>
            <w:r w:rsidR="007A54F0">
              <w:rPr>
                <w:rFonts w:ascii="Times New Roman" w:hAnsi="Times New Roman" w:cs="Times New Roman"/>
                <w:b/>
              </w:rPr>
              <w:t>, con opción a prorroga</w:t>
            </w:r>
            <w:r w:rsidR="00C97754"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Default="00C5108C" w:rsidP="00732F7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DELEGACIÓN DE ADMINISTRACIÓN DE AZUL, calle Olavarría N° 529 de la ciudad de Azul</w:t>
            </w:r>
          </w:p>
          <w:p w:rsidR="0057417D" w:rsidRPr="00C5108C" w:rsidRDefault="0057417D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57417D" w:rsidP="00E44D96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 w:rsidR="00AF330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21 de Octubre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="00F6716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C31C4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AF330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10:00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582749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DELEGACIÓN DE ADMINISTRACIÓN DE AZUL, calle Olavarría N° 529 de la ciudad de Azul</w:t>
            </w:r>
          </w:p>
          <w:p w:rsidR="0057417D" w:rsidRPr="00181BF6" w:rsidRDefault="0057417D" w:rsidP="00653815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72487C" w:rsidP="0057417D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   </w:t>
            </w:r>
            <w:r w:rsidR="00C63E8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21 de octubre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A02EE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C63E8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 10:00</w:t>
            </w:r>
            <w:bookmarkStart w:id="0" w:name="_GoBack"/>
            <w:bookmarkEnd w:id="0"/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C63E87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C5108C" w:rsidRPr="004477A4" w:rsidRDefault="00C5108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C5108C" w:rsidRPr="004477A4" w:rsidRDefault="00C5108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C63E87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C63E8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C63E87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C63E8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C63E8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C63E8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C63E8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C63E8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C63E8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C63E8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C63E8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C63E8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C63E8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C63E8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C63E87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C63E8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C63E8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C63E8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C63E8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C63E8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AF3305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C63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C5108C" w:rsidRPr="00FC2D01" w:rsidRDefault="00C5108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C5108C" w:rsidRPr="00FC2D01" w:rsidRDefault="00C5108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5108C" w:rsidRPr="00FC2D01" w:rsidRDefault="00C5108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C63E87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C63E87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C5108C" w:rsidRDefault="00C5108C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C63E87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C63E87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C63E87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C63E87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C63E87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136222" w:rsidRPr="00136222" w:rsidRDefault="00136222" w:rsidP="00136222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Bibiana Machado – Jefe del Departamento de Locaciones de Inmuebles y Gestión de Seguros.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Dra. Julia Alfano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Sub</w:t>
      </w:r>
      <w:r w:rsidR="00F860DF"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136222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69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57417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57417D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1823</w:t>
            </w: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-2</w:t>
            </w:r>
            <w:r w:rsidR="00B40787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0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EAB" w:rsidRDefault="00976EAB">
      <w:r>
        <w:separator/>
      </w:r>
    </w:p>
  </w:endnote>
  <w:endnote w:type="continuationSeparator" w:id="0">
    <w:p w:rsidR="00976EAB" w:rsidRDefault="00976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>
    <w:pPr>
      <w:pStyle w:val="Piedepgina"/>
      <w:jc w:val="center"/>
      <w:rPr>
        <w:b/>
        <w:bCs/>
        <w:sz w:val="20"/>
        <w:szCs w:val="20"/>
      </w:rPr>
    </w:pPr>
  </w:p>
  <w:p w:rsidR="00C5108C" w:rsidRDefault="00C5108C">
    <w:pPr>
      <w:pStyle w:val="Piedepgina"/>
      <w:jc w:val="center"/>
      <w:rPr>
        <w:b/>
        <w:bCs/>
        <w:sz w:val="20"/>
        <w:szCs w:val="20"/>
      </w:rPr>
    </w:pPr>
  </w:p>
  <w:p w:rsidR="00C5108C" w:rsidRDefault="00C5108C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EAB" w:rsidRDefault="00976EAB">
      <w:r>
        <w:separator/>
      </w:r>
    </w:p>
  </w:footnote>
  <w:footnote w:type="continuationSeparator" w:id="0">
    <w:p w:rsidR="00976EAB" w:rsidRDefault="00976E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>
    <w:pPr>
      <w:jc w:val="right"/>
      <w:rPr>
        <w:b/>
        <w:bCs/>
        <w:sz w:val="20"/>
        <w:szCs w:val="20"/>
      </w:rPr>
    </w:pPr>
  </w:p>
  <w:p w:rsidR="00C5108C" w:rsidRDefault="00C5108C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C5108C" w:rsidRDefault="00C5108C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Pr="007C36DC" w:rsidRDefault="00C5108C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1104E7"/>
    <w:rsid w:val="00136222"/>
    <w:rsid w:val="00143A20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200BDD"/>
    <w:rsid w:val="00202479"/>
    <w:rsid w:val="002106F1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3339A"/>
    <w:rsid w:val="004477A4"/>
    <w:rsid w:val="00455D82"/>
    <w:rsid w:val="00457E0E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3305"/>
    <w:rsid w:val="00AF4C25"/>
    <w:rsid w:val="00AF7C0B"/>
    <w:rsid w:val="00B113C8"/>
    <w:rsid w:val="00B131A3"/>
    <w:rsid w:val="00B27F39"/>
    <w:rsid w:val="00B40787"/>
    <w:rsid w:val="00B41B49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8C"/>
    <w:rsid w:val="00C51A49"/>
    <w:rsid w:val="00C55376"/>
    <w:rsid w:val="00C565AC"/>
    <w:rsid w:val="00C610AD"/>
    <w:rsid w:val="00C63E87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oNotEmbedSmartTags/>
  <w:decimalSymbol w:val=","/>
  <w:listSeparator w:val=";"/>
  <w15:docId w15:val="{BF706785-ECA7-4343-A298-DC303E48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F9AE6-BD21-48C8-974E-A3CA8DBD2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16</Pages>
  <Words>1755</Words>
  <Characters>9653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Mariana Fortunato</cp:lastModifiedBy>
  <cp:revision>17</cp:revision>
  <cp:lastPrinted>2021-10-01T12:48:00Z</cp:lastPrinted>
  <dcterms:created xsi:type="dcterms:W3CDTF">2021-04-29T12:19:00Z</dcterms:created>
  <dcterms:modified xsi:type="dcterms:W3CDTF">2021-10-01T12:48:00Z</dcterms:modified>
</cp:coreProperties>
</file>